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445E6" w14:textId="77777777" w:rsidR="006B3994" w:rsidRPr="00E50481" w:rsidRDefault="006B3994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222C85C3" w14:textId="02B1A359" w:rsidR="008B4BD9" w:rsidRPr="00E50481" w:rsidRDefault="008B4BD9" w:rsidP="00E50481">
      <w:pPr>
        <w:jc w:val="center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Formulář – Technické požadavky na systém větrání v kuchyňských provozech (VZT)</w:t>
      </w:r>
    </w:p>
    <w:p w14:paraId="2252C926" w14:textId="77777777" w:rsidR="008B4BD9" w:rsidRPr="00E50481" w:rsidRDefault="00000000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pict w14:anchorId="224F3530">
          <v:rect id="_x0000_i1025" style="width:0;height:1.5pt" o:hralign="center" o:hrstd="t" o:hr="t" fillcolor="#a0a0a0" stroked="f"/>
        </w:pict>
      </w:r>
    </w:p>
    <w:p w14:paraId="5CFB80C2" w14:textId="6173B79F" w:rsidR="008B4BD9" w:rsidRPr="00E50481" w:rsidRDefault="008B4BD9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1. Identifikační údaje projektu</w:t>
      </w:r>
      <w:r w:rsidR="002D6E19" w:rsidRPr="00E50481">
        <w:rPr>
          <w:rFonts w:ascii="Segoe UI" w:hAnsi="Segoe UI" w:cs="Segoe UI"/>
          <w:b/>
          <w:bCs/>
          <w:sz w:val="20"/>
          <w:szCs w:val="20"/>
        </w:rPr>
        <w:t xml:space="preserve"> VZT </w:t>
      </w:r>
      <w:r w:rsidR="00C66CC1" w:rsidRPr="00E50481">
        <w:rPr>
          <w:rFonts w:ascii="Segoe UI" w:hAnsi="Segoe UI" w:cs="Segoe UI"/>
          <w:b/>
          <w:bCs/>
          <w:sz w:val="20"/>
          <w:szCs w:val="20"/>
        </w:rPr>
        <w:t>/</w:t>
      </w:r>
      <w:r w:rsidR="00E50481" w:rsidRPr="00E50481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E50481" w:rsidRPr="00E50481">
        <w:rPr>
          <w:rFonts w:ascii="Segoe UI" w:hAnsi="Segoe UI" w:cs="Segoe UI"/>
          <w:b/>
          <w:bCs/>
          <w:sz w:val="20"/>
          <w:szCs w:val="20"/>
        </w:rPr>
        <w:t xml:space="preserve">Studie </w:t>
      </w:r>
      <w:r w:rsidR="00E50481" w:rsidRPr="00E50481">
        <w:rPr>
          <w:rFonts w:ascii="Segoe UI" w:hAnsi="Segoe UI" w:cs="Segoe UI"/>
          <w:b/>
          <w:bCs/>
          <w:sz w:val="20"/>
          <w:szCs w:val="20"/>
        </w:rPr>
        <w:t>s</w:t>
      </w:r>
      <w:r w:rsidR="00E50481" w:rsidRPr="00E50481">
        <w:rPr>
          <w:rFonts w:ascii="Segoe UI" w:hAnsi="Segoe UI" w:cs="Segoe UI"/>
          <w:b/>
          <w:bCs/>
          <w:sz w:val="20"/>
          <w:szCs w:val="20"/>
        </w:rPr>
        <w:t xml:space="preserve">tavebně technologického řešení </w:t>
      </w:r>
      <w:r w:rsidR="002D6E19" w:rsidRPr="00E50481">
        <w:rPr>
          <w:rFonts w:ascii="Segoe UI" w:hAnsi="Segoe UI" w:cs="Segoe UI"/>
          <w:b/>
          <w:bCs/>
          <w:sz w:val="20"/>
          <w:szCs w:val="20"/>
        </w:rPr>
        <w:t>VZT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5"/>
        <w:gridCol w:w="4637"/>
      </w:tblGrid>
      <w:tr w:rsidR="008B4BD9" w:rsidRPr="00E50481" w14:paraId="68E48BD6" w14:textId="77777777" w:rsidTr="008B4B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7877708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vAlign w:val="center"/>
            <w:hideMark/>
          </w:tcPr>
          <w:p w14:paraId="62EE3E9A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Údaj</w:t>
            </w:r>
          </w:p>
        </w:tc>
      </w:tr>
      <w:tr w:rsidR="008B4BD9" w:rsidRPr="00E50481" w14:paraId="5A74179D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D56E2E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Název objektu/provozu</w:t>
            </w:r>
          </w:p>
        </w:tc>
        <w:tc>
          <w:tcPr>
            <w:tcW w:w="0" w:type="auto"/>
            <w:vAlign w:val="center"/>
            <w:hideMark/>
          </w:tcPr>
          <w:p w14:paraId="70F0A197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1EEE0259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AC252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Typ kuchyňského provozu</w:t>
            </w:r>
          </w:p>
        </w:tc>
        <w:tc>
          <w:tcPr>
            <w:tcW w:w="0" w:type="auto"/>
            <w:vAlign w:val="center"/>
            <w:hideMark/>
          </w:tcPr>
          <w:p w14:paraId="41BD86ED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Školní jídelna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Restaurace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Závodní kuchyně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Jiný (uveďte): _______</w:t>
            </w:r>
          </w:p>
        </w:tc>
      </w:tr>
      <w:tr w:rsidR="008B4BD9" w:rsidRPr="00E50481" w14:paraId="5ACEDD55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CD86A" w14:textId="7B3510C5" w:rsidR="008B4BD9" w:rsidRPr="00E50481" w:rsidRDefault="00C66CC1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Zodpovědný projektant / </w:t>
            </w:r>
            <w:r w:rsidR="00BA7726" w:rsidRPr="00E50481">
              <w:rPr>
                <w:rFonts w:ascii="Segoe UI" w:hAnsi="Segoe UI" w:cs="Segoe UI"/>
                <w:sz w:val="20"/>
                <w:szCs w:val="20"/>
              </w:rPr>
              <w:t>autorizovaná osoba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za profesi VZT</w:t>
            </w:r>
          </w:p>
        </w:tc>
        <w:tc>
          <w:tcPr>
            <w:tcW w:w="0" w:type="auto"/>
            <w:vAlign w:val="center"/>
            <w:hideMark/>
          </w:tcPr>
          <w:p w14:paraId="52672A4E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04151EEB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0DEE67" w14:textId="117F6407" w:rsidR="008B4BD9" w:rsidRPr="00E50481" w:rsidRDefault="00C66CC1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Investor</w:t>
            </w:r>
          </w:p>
        </w:tc>
        <w:tc>
          <w:tcPr>
            <w:tcW w:w="0" w:type="auto"/>
            <w:vAlign w:val="center"/>
            <w:hideMark/>
          </w:tcPr>
          <w:p w14:paraId="2A7FCE2B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18DA6C03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F286A6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Datum zpracování dokumentace</w:t>
            </w:r>
            <w:r w:rsidR="00BA7726"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394FC1F0" w14:textId="0D67FA5B" w:rsidR="00BA7726" w:rsidRPr="00E50481" w:rsidRDefault="00BA772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Pozn. projektová studie nebo vyšší stupně dokumentace (DSP/DPS)</w:t>
            </w:r>
          </w:p>
        </w:tc>
        <w:tc>
          <w:tcPr>
            <w:tcW w:w="0" w:type="auto"/>
            <w:vAlign w:val="center"/>
            <w:hideMark/>
          </w:tcPr>
          <w:p w14:paraId="43CFE03D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E6E7F7E" w14:textId="77777777" w:rsidR="008B4BD9" w:rsidRPr="00E50481" w:rsidRDefault="00000000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pict w14:anchorId="53B83174">
          <v:rect id="_x0000_i1026" style="width:0;height:1.5pt" o:hralign="center" o:hrstd="t" o:hr="t" fillcolor="#a0a0a0" stroked="f"/>
        </w:pict>
      </w:r>
    </w:p>
    <w:p w14:paraId="401DB46E" w14:textId="77777777" w:rsidR="008B4BD9" w:rsidRPr="00E50481" w:rsidRDefault="008B4BD9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2. Provozní údaje o kuchyni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8"/>
        <w:gridCol w:w="508"/>
      </w:tblGrid>
      <w:tr w:rsidR="008B4BD9" w:rsidRPr="00E50481" w14:paraId="033FDA83" w14:textId="77777777" w:rsidTr="008B4B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E9FA784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vAlign w:val="center"/>
            <w:hideMark/>
          </w:tcPr>
          <w:p w14:paraId="5DEA5EB3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Údaj</w:t>
            </w:r>
          </w:p>
        </w:tc>
      </w:tr>
      <w:tr w:rsidR="008B4BD9" w:rsidRPr="00E50481" w14:paraId="488BD59F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AE9321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Plocha kuchyně (m²)</w:t>
            </w:r>
          </w:p>
        </w:tc>
        <w:tc>
          <w:tcPr>
            <w:tcW w:w="0" w:type="auto"/>
            <w:vAlign w:val="center"/>
            <w:hideMark/>
          </w:tcPr>
          <w:p w14:paraId="1B4F3408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4C81BDEE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F0FE0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Výška místnosti (m)</w:t>
            </w:r>
          </w:p>
        </w:tc>
        <w:tc>
          <w:tcPr>
            <w:tcW w:w="0" w:type="auto"/>
            <w:vAlign w:val="center"/>
            <w:hideMark/>
          </w:tcPr>
          <w:p w14:paraId="0660D96C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6B0A25D6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0B57E9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Typická provozní doba (h/den)</w:t>
            </w:r>
          </w:p>
        </w:tc>
        <w:tc>
          <w:tcPr>
            <w:tcW w:w="0" w:type="auto"/>
            <w:vAlign w:val="center"/>
            <w:hideMark/>
          </w:tcPr>
          <w:p w14:paraId="013861BC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63DBF008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5A79F3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Počet a typ varných zařízení (stručně)</w:t>
            </w:r>
          </w:p>
        </w:tc>
        <w:tc>
          <w:tcPr>
            <w:tcW w:w="0" w:type="auto"/>
            <w:vAlign w:val="center"/>
            <w:hideMark/>
          </w:tcPr>
          <w:p w14:paraId="4D056AB8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464FD" w:rsidRPr="00E50481" w14:paraId="1B5F74B6" w14:textId="77777777" w:rsidTr="008B4BD9">
        <w:trPr>
          <w:tblCellSpacing w:w="15" w:type="dxa"/>
        </w:trPr>
        <w:tc>
          <w:tcPr>
            <w:tcW w:w="0" w:type="auto"/>
            <w:vAlign w:val="center"/>
          </w:tcPr>
          <w:p w14:paraId="36FA26DF" w14:textId="77777777" w:rsidR="00D464FD" w:rsidRPr="00E50481" w:rsidRDefault="00D464FD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odhadovaná současnost / soudobost spotřebičů</w:t>
            </w:r>
          </w:p>
          <w:p w14:paraId="3DF2E5B0" w14:textId="77777777" w:rsidR="00D464FD" w:rsidRPr="00E50481" w:rsidRDefault="00D464FD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62623D" w14:textId="77777777" w:rsidR="00D464FD" w:rsidRPr="00E50481" w:rsidRDefault="00D464FD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D3E994F" w14:textId="7B751071" w:rsidR="008B4BD9" w:rsidRPr="00E50481" w:rsidRDefault="008B4BD9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3. Systém od</w:t>
      </w:r>
      <w:r w:rsidR="00527D6F" w:rsidRPr="00E50481">
        <w:rPr>
          <w:rFonts w:ascii="Segoe UI" w:hAnsi="Segoe UI" w:cs="Segoe UI"/>
          <w:b/>
          <w:bCs/>
          <w:sz w:val="20"/>
          <w:szCs w:val="20"/>
        </w:rPr>
        <w:t>vodu</w:t>
      </w:r>
      <w:r w:rsidRPr="00E50481">
        <w:rPr>
          <w:rFonts w:ascii="Segoe UI" w:hAnsi="Segoe UI" w:cs="Segoe UI"/>
          <w:b/>
          <w:bCs/>
          <w:sz w:val="20"/>
          <w:szCs w:val="20"/>
        </w:rPr>
        <w:t xml:space="preserve"> vzduchu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6"/>
        <w:gridCol w:w="3455"/>
      </w:tblGrid>
      <w:tr w:rsidR="008B4BD9" w:rsidRPr="00E50481" w14:paraId="14632556" w14:textId="77777777" w:rsidTr="008B4B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58C40AB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vAlign w:val="center"/>
            <w:hideMark/>
          </w:tcPr>
          <w:p w14:paraId="3099B936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Údaj</w:t>
            </w:r>
          </w:p>
        </w:tc>
      </w:tr>
      <w:tr w:rsidR="008B4BD9" w:rsidRPr="00E50481" w14:paraId="2F1EB0D8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C0A1E" w14:textId="618FCC4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T</w:t>
            </w:r>
            <w:r w:rsidR="004E1A0A" w:rsidRPr="00E50481">
              <w:rPr>
                <w:rFonts w:ascii="Segoe UI" w:hAnsi="Segoe UI" w:cs="Segoe UI"/>
                <w:sz w:val="20"/>
                <w:szCs w:val="20"/>
              </w:rPr>
              <w:t>y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p </w:t>
            </w:r>
            <w:r w:rsidR="00D464FD" w:rsidRPr="00E50481">
              <w:rPr>
                <w:rFonts w:ascii="Segoe UI" w:hAnsi="Segoe UI" w:cs="Segoe UI"/>
                <w:sz w:val="20"/>
                <w:szCs w:val="20"/>
              </w:rPr>
              <w:t>distribuce vzduchu v prostoru gastro provozu</w:t>
            </w:r>
          </w:p>
        </w:tc>
        <w:tc>
          <w:tcPr>
            <w:tcW w:w="0" w:type="auto"/>
            <w:vAlign w:val="center"/>
            <w:hideMark/>
          </w:tcPr>
          <w:p w14:paraId="0F3CEB61" w14:textId="37081025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Digestoř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VZT strop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Kombinace</w:t>
            </w:r>
          </w:p>
        </w:tc>
      </w:tr>
      <w:tr w:rsidR="008B4BD9" w:rsidRPr="00E50481" w14:paraId="3952975B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7328AF" w14:textId="417C2446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EC8FBA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734398AC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854E29" w14:textId="4B601E6D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14350B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15C702D8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896A9D" w14:textId="77777777" w:rsidR="008C05EC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Přesah digestoří nad zařízení </w:t>
            </w:r>
          </w:p>
          <w:p w14:paraId="0344E8BD" w14:textId="6DCFC36F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(min. </w:t>
            </w:r>
            <w:r w:rsidR="00D464FD" w:rsidRPr="00E50481">
              <w:rPr>
                <w:rFonts w:ascii="Segoe UI" w:hAnsi="Segoe UI" w:cs="Segoe UI"/>
                <w:sz w:val="20"/>
                <w:szCs w:val="20"/>
              </w:rPr>
              <w:t>15° dle EN 16282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05A13DA8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8B4BD9" w:rsidRPr="00E50481" w14:paraId="4CB7E719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DEF174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Celkový projektovaný objem odtahu (m³/h)</w:t>
            </w:r>
          </w:p>
        </w:tc>
        <w:tc>
          <w:tcPr>
            <w:tcW w:w="0" w:type="auto"/>
            <w:vAlign w:val="center"/>
            <w:hideMark/>
          </w:tcPr>
          <w:p w14:paraId="60E1AD08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B4BD9" w:rsidRPr="00E50481" w14:paraId="4B7D906A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2976BC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lastRenderedPageBreak/>
              <w:t>Použité tukové odlučovače</w:t>
            </w:r>
          </w:p>
        </w:tc>
        <w:tc>
          <w:tcPr>
            <w:tcW w:w="0" w:type="auto"/>
            <w:vAlign w:val="center"/>
            <w:hideMark/>
          </w:tcPr>
          <w:p w14:paraId="3FBCDD2B" w14:textId="10278930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Nerez lamelové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B5592" w:rsidRPr="00E50481">
              <w:rPr>
                <w:rFonts w:ascii="Segoe UI" w:hAnsi="Segoe UI" w:cs="Segoe UI"/>
                <w:sz w:val="20"/>
                <w:szCs w:val="20"/>
              </w:rPr>
              <w:t>Cyklonové</w:t>
            </w:r>
          </w:p>
        </w:tc>
      </w:tr>
      <w:tr w:rsidR="0025643B" w:rsidRPr="00E50481" w14:paraId="67746B9B" w14:textId="77777777" w:rsidTr="008B4BD9">
        <w:trPr>
          <w:tblCellSpacing w:w="15" w:type="dxa"/>
        </w:trPr>
        <w:tc>
          <w:tcPr>
            <w:tcW w:w="0" w:type="auto"/>
            <w:vAlign w:val="center"/>
          </w:tcPr>
          <w:p w14:paraId="1DFD6DCD" w14:textId="3F9F7CFD" w:rsidR="0025643B" w:rsidRPr="00E50481" w:rsidRDefault="00DE5E0E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Napojení na VZT rekuperační jednotku</w:t>
            </w:r>
          </w:p>
        </w:tc>
        <w:tc>
          <w:tcPr>
            <w:tcW w:w="0" w:type="auto"/>
            <w:vAlign w:val="center"/>
          </w:tcPr>
          <w:p w14:paraId="1E6A1A01" w14:textId="15A9E547" w:rsidR="0025643B" w:rsidRPr="00E50481" w:rsidRDefault="0025643B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</w:tbl>
    <w:p w14:paraId="3C688F1C" w14:textId="77777777" w:rsidR="008B4BD9" w:rsidRPr="00E50481" w:rsidRDefault="00000000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pict w14:anchorId="3759C6C3">
          <v:rect id="_x0000_i1027" style="width:0;height:1.5pt" o:hralign="center" o:hrstd="t" o:hr="t" fillcolor="#a0a0a0" stroked="f"/>
        </w:pict>
      </w:r>
    </w:p>
    <w:p w14:paraId="1246F14D" w14:textId="78AAB8D5" w:rsidR="008B4BD9" w:rsidRPr="00E50481" w:rsidRDefault="008B4BD9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 xml:space="preserve">4. </w:t>
      </w:r>
      <w:r w:rsidR="00527D6F" w:rsidRPr="00E50481">
        <w:rPr>
          <w:rFonts w:ascii="Segoe UI" w:hAnsi="Segoe UI" w:cs="Segoe UI"/>
          <w:b/>
          <w:bCs/>
          <w:sz w:val="20"/>
          <w:szCs w:val="20"/>
        </w:rPr>
        <w:t>Systém přívodu vzduchu</w:t>
      </w:r>
    </w:p>
    <w:tbl>
      <w:tblPr>
        <w:tblW w:w="0" w:type="auto"/>
        <w:tblCellSpacing w:w="1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"/>
        <w:gridCol w:w="5389"/>
        <w:gridCol w:w="3653"/>
      </w:tblGrid>
      <w:tr w:rsidR="00735F68" w:rsidRPr="00E50481" w14:paraId="20B6398E" w14:textId="77777777" w:rsidTr="004109FA">
        <w:trPr>
          <w:gridBefore w:val="1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6A3DF6E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vAlign w:val="center"/>
            <w:hideMark/>
          </w:tcPr>
          <w:p w14:paraId="17BF4B3E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Údaj</w:t>
            </w:r>
          </w:p>
        </w:tc>
      </w:tr>
      <w:tr w:rsidR="00735F68" w:rsidRPr="00E50481" w14:paraId="08AE0347" w14:textId="77777777" w:rsidTr="004109FA">
        <w:trPr>
          <w:gridBefore w:val="1"/>
          <w:tblCellSpacing w:w="15" w:type="dxa"/>
        </w:trPr>
        <w:tc>
          <w:tcPr>
            <w:tcW w:w="0" w:type="auto"/>
            <w:vAlign w:val="center"/>
            <w:hideMark/>
          </w:tcPr>
          <w:p w14:paraId="0132F6AC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Celkový projektovaný objem přívodu (m³/h)</w:t>
            </w:r>
          </w:p>
          <w:p w14:paraId="09CAC0A0" w14:textId="50C50991" w:rsidR="00735F68" w:rsidRPr="00E50481" w:rsidRDefault="00735F68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pozn. Pokud není žádný specifický požadavek na dimenzování přívodu vzduchu vychází z položky ‚Celkový projektovaný objem odtahu‘ odstavce 3.</w:t>
            </w:r>
          </w:p>
        </w:tc>
        <w:tc>
          <w:tcPr>
            <w:tcW w:w="0" w:type="auto"/>
            <w:vAlign w:val="center"/>
            <w:hideMark/>
          </w:tcPr>
          <w:p w14:paraId="424C6AE7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35F68" w:rsidRPr="00E50481" w14:paraId="02747625" w14:textId="77777777" w:rsidTr="004109FA">
        <w:trPr>
          <w:gridBefore w:val="1"/>
          <w:tblCellSpacing w:w="15" w:type="dxa"/>
        </w:trPr>
        <w:tc>
          <w:tcPr>
            <w:tcW w:w="0" w:type="auto"/>
            <w:vAlign w:val="center"/>
            <w:hideMark/>
          </w:tcPr>
          <w:p w14:paraId="16C068BA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Způsob přívodu vzduchu</w:t>
            </w:r>
          </w:p>
        </w:tc>
        <w:tc>
          <w:tcPr>
            <w:tcW w:w="0" w:type="auto"/>
            <w:vAlign w:val="center"/>
            <w:hideMark/>
          </w:tcPr>
          <w:p w14:paraId="6E7E684E" w14:textId="13586A92" w:rsidR="008B4BD9" w:rsidRPr="00E50481" w:rsidRDefault="004109FA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735F68" w:rsidRPr="00E50481">
              <w:rPr>
                <w:rFonts w:ascii="Segoe UI" w:hAnsi="Segoe UI" w:cs="Segoe UI"/>
                <w:sz w:val="20"/>
                <w:szCs w:val="20"/>
              </w:rPr>
              <w:t>VZT strop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735F68" w:rsidRPr="00E50481">
              <w:rPr>
                <w:rFonts w:ascii="Segoe UI" w:hAnsi="Segoe UI" w:cs="Segoe UI"/>
                <w:sz w:val="20"/>
                <w:szCs w:val="20"/>
              </w:rPr>
              <w:t>Digestoř s přívodem vzduchu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735F68" w:rsidRPr="00E50481">
              <w:rPr>
                <w:rFonts w:ascii="Segoe UI" w:hAnsi="Segoe UI" w:cs="Segoe UI"/>
                <w:sz w:val="20"/>
                <w:szCs w:val="20"/>
              </w:rPr>
              <w:t>Vzduchotechnickým potrubím</w:t>
            </w:r>
          </w:p>
        </w:tc>
      </w:tr>
      <w:tr w:rsidR="00735F68" w:rsidRPr="00E50481" w14:paraId="3719E0B4" w14:textId="77777777" w:rsidTr="004109FA">
        <w:trPr>
          <w:gridBefore w:val="1"/>
          <w:tblCellSpacing w:w="15" w:type="dxa"/>
        </w:trPr>
        <w:tc>
          <w:tcPr>
            <w:tcW w:w="0" w:type="auto"/>
            <w:vAlign w:val="center"/>
            <w:hideMark/>
          </w:tcPr>
          <w:p w14:paraId="48E51C05" w14:textId="350100C8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Teplotní úprava </w:t>
            </w:r>
            <w:r w:rsidR="004109FA" w:rsidRPr="00E50481">
              <w:rPr>
                <w:rFonts w:ascii="Segoe UI" w:hAnsi="Segoe UI" w:cs="Segoe UI"/>
                <w:sz w:val="20"/>
                <w:szCs w:val="20"/>
              </w:rPr>
              <w:t>přívodu – Dohřev</w:t>
            </w:r>
          </w:p>
        </w:tc>
        <w:tc>
          <w:tcPr>
            <w:tcW w:w="0" w:type="auto"/>
            <w:vAlign w:val="center"/>
            <w:hideMark/>
          </w:tcPr>
          <w:p w14:paraId="1870B69A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735F68" w:rsidRPr="00E50481" w14:paraId="224D70A6" w14:textId="77777777" w:rsidTr="004109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4F3DC1E" w14:textId="726E231E" w:rsidR="004109FA" w:rsidRPr="00E50481" w:rsidRDefault="004109FA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Teplotní úprava přívodu – Chlazení</w:t>
            </w:r>
          </w:p>
        </w:tc>
        <w:tc>
          <w:tcPr>
            <w:tcW w:w="0" w:type="auto"/>
            <w:vAlign w:val="center"/>
            <w:hideMark/>
          </w:tcPr>
          <w:p w14:paraId="6A5036A6" w14:textId="77777777" w:rsidR="004109FA" w:rsidRPr="00E50481" w:rsidRDefault="004109FA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735F68" w:rsidRPr="00E50481" w14:paraId="4988BF43" w14:textId="77777777" w:rsidTr="004109FA">
        <w:trPr>
          <w:gridBefore w:val="1"/>
          <w:tblCellSpacing w:w="15" w:type="dxa"/>
        </w:trPr>
        <w:tc>
          <w:tcPr>
            <w:tcW w:w="0" w:type="auto"/>
            <w:vAlign w:val="center"/>
          </w:tcPr>
          <w:p w14:paraId="1A01DCB3" w14:textId="0608B7EB" w:rsidR="00735F68" w:rsidRPr="00E50481" w:rsidRDefault="00735F68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Napojení na VZT rekuperační jednotku</w:t>
            </w:r>
          </w:p>
        </w:tc>
        <w:tc>
          <w:tcPr>
            <w:tcW w:w="0" w:type="auto"/>
            <w:vAlign w:val="center"/>
          </w:tcPr>
          <w:p w14:paraId="547C8F0D" w14:textId="17846A32" w:rsidR="00735F68" w:rsidRPr="00E50481" w:rsidRDefault="00735F68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</w:tbl>
    <w:p w14:paraId="69B7CF5D" w14:textId="77777777" w:rsidR="008B4BD9" w:rsidRPr="00E50481" w:rsidRDefault="00000000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pict w14:anchorId="0A2B0866">
          <v:rect id="_x0000_i1028" style="width:0;height:1.5pt" o:hralign="center" o:hrstd="t" o:hr="t" fillcolor="#a0a0a0" stroked="f"/>
        </w:pict>
      </w:r>
    </w:p>
    <w:p w14:paraId="07F0E3CF" w14:textId="6EF427CC" w:rsidR="008B4BD9" w:rsidRPr="00E50481" w:rsidRDefault="00A61647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5</w:t>
      </w:r>
      <w:r w:rsidR="008B4BD9" w:rsidRPr="00E50481">
        <w:rPr>
          <w:rFonts w:ascii="Segoe UI" w:hAnsi="Segoe UI" w:cs="Segoe UI"/>
          <w:b/>
          <w:bCs/>
          <w:sz w:val="20"/>
          <w:szCs w:val="20"/>
        </w:rPr>
        <w:t xml:space="preserve">. </w:t>
      </w:r>
      <w:r w:rsidR="00527D6F" w:rsidRPr="00E50481">
        <w:rPr>
          <w:rFonts w:ascii="Segoe UI" w:hAnsi="Segoe UI" w:cs="Segoe UI"/>
          <w:b/>
          <w:bCs/>
          <w:sz w:val="20"/>
          <w:szCs w:val="20"/>
        </w:rPr>
        <w:t>Použité</w:t>
      </w:r>
      <w:r w:rsidR="008B4BD9" w:rsidRPr="00E50481">
        <w:rPr>
          <w:rFonts w:ascii="Segoe UI" w:hAnsi="Segoe UI" w:cs="Segoe UI"/>
          <w:b/>
          <w:bCs/>
          <w:sz w:val="20"/>
          <w:szCs w:val="20"/>
        </w:rPr>
        <w:t xml:space="preserve"> normy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1912"/>
      </w:tblGrid>
      <w:tr w:rsidR="008B4BD9" w:rsidRPr="00E50481" w14:paraId="0C3C5C38" w14:textId="77777777" w:rsidTr="008B4B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F604076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Norma / doporučení</w:t>
            </w:r>
          </w:p>
        </w:tc>
        <w:tc>
          <w:tcPr>
            <w:tcW w:w="0" w:type="auto"/>
            <w:vAlign w:val="center"/>
            <w:hideMark/>
          </w:tcPr>
          <w:p w14:paraId="6A95B48C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Je návrh v souladu?</w:t>
            </w:r>
          </w:p>
        </w:tc>
      </w:tr>
      <w:tr w:rsidR="008B4BD9" w:rsidRPr="00E50481" w14:paraId="5A7BAF35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AA7F67" w14:textId="1762C37A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ČSN EN 16282</w:t>
            </w:r>
          </w:p>
        </w:tc>
        <w:tc>
          <w:tcPr>
            <w:tcW w:w="0" w:type="auto"/>
            <w:vAlign w:val="center"/>
            <w:hideMark/>
          </w:tcPr>
          <w:p w14:paraId="61E64897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8B4BD9" w:rsidRPr="00E50481" w14:paraId="07A1C760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FD79BE" w14:textId="551BF54E" w:rsidR="008B4BD9" w:rsidRPr="00E50481" w:rsidRDefault="00735F68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VDI 2052</w:t>
            </w:r>
          </w:p>
        </w:tc>
        <w:tc>
          <w:tcPr>
            <w:tcW w:w="0" w:type="auto"/>
            <w:vAlign w:val="center"/>
            <w:hideMark/>
          </w:tcPr>
          <w:p w14:paraId="783440AB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</w:tbl>
    <w:p w14:paraId="35B6C222" w14:textId="77777777" w:rsidR="008B4BD9" w:rsidRPr="00E50481" w:rsidRDefault="00000000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pict w14:anchorId="573F263A">
          <v:rect id="_x0000_i1029" style="width:0;height:1.5pt" o:hralign="center" o:hrstd="t" o:hr="t" fillcolor="#a0a0a0" stroked="f"/>
        </w:pict>
      </w:r>
    </w:p>
    <w:p w14:paraId="3F424FCB" w14:textId="64790CE3" w:rsidR="008B4BD9" w:rsidRPr="00E50481" w:rsidRDefault="00A61647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6</w:t>
      </w:r>
      <w:r w:rsidR="008B4BD9" w:rsidRPr="00E50481">
        <w:rPr>
          <w:rFonts w:ascii="Segoe UI" w:hAnsi="Segoe UI" w:cs="Segoe UI"/>
          <w:b/>
          <w:bCs/>
          <w:sz w:val="20"/>
          <w:szCs w:val="20"/>
        </w:rPr>
        <w:t>. Přiložená dokumentace</w:t>
      </w:r>
    </w:p>
    <w:p w14:paraId="38B928A4" w14:textId="5F78DE98" w:rsidR="002D6E19" w:rsidRPr="00E50481" w:rsidRDefault="002D6E19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 xml:space="preserve">Pozn. </w:t>
      </w:r>
      <w:r w:rsidR="00E50481" w:rsidRPr="00E50481">
        <w:rPr>
          <w:rFonts w:ascii="Segoe UI" w:hAnsi="Segoe UI" w:cs="Segoe UI"/>
          <w:sz w:val="20"/>
          <w:szCs w:val="20"/>
        </w:rPr>
        <w:t>Studie stavebně technologického řešení</w:t>
      </w:r>
      <w:r w:rsidR="00E50481" w:rsidRPr="00E50481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E50481">
        <w:rPr>
          <w:rFonts w:ascii="Segoe UI" w:hAnsi="Segoe UI" w:cs="Segoe UI"/>
          <w:sz w:val="20"/>
          <w:szCs w:val="20"/>
        </w:rPr>
        <w:t>VZT, případně vyšší stupně dokumentace (DSP, DPS)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2"/>
        <w:gridCol w:w="2425"/>
      </w:tblGrid>
      <w:tr w:rsidR="008B4BD9" w:rsidRPr="00E50481" w14:paraId="0D67E3DD" w14:textId="77777777" w:rsidTr="002D6E1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DFBF67C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Dokument</w:t>
            </w:r>
          </w:p>
        </w:tc>
        <w:tc>
          <w:tcPr>
            <w:tcW w:w="2380" w:type="dxa"/>
            <w:vAlign w:val="center"/>
            <w:hideMark/>
          </w:tcPr>
          <w:p w14:paraId="762BE7C8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Přiloženo</w:t>
            </w:r>
          </w:p>
        </w:tc>
      </w:tr>
      <w:tr w:rsidR="008B4BD9" w:rsidRPr="00E50481" w14:paraId="4FD2F8C9" w14:textId="77777777" w:rsidTr="002D6E1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9D40AB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Výkresová dokumentace VZT</w:t>
            </w:r>
          </w:p>
        </w:tc>
        <w:tc>
          <w:tcPr>
            <w:tcW w:w="2380" w:type="dxa"/>
            <w:vAlign w:val="center"/>
            <w:hideMark/>
          </w:tcPr>
          <w:p w14:paraId="5CC6C07A" w14:textId="5CBB4576" w:rsidR="008B4BD9" w:rsidRPr="00E50481" w:rsidRDefault="002D6E1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8B4BD9" w:rsidRPr="00E50481" w14:paraId="5DCD4BB6" w14:textId="77777777" w:rsidTr="002D6E1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9F2982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Výpočty objemových průtoků vzduchu</w:t>
            </w:r>
          </w:p>
        </w:tc>
        <w:tc>
          <w:tcPr>
            <w:tcW w:w="2380" w:type="dxa"/>
            <w:vAlign w:val="center"/>
            <w:hideMark/>
          </w:tcPr>
          <w:p w14:paraId="54084F0B" w14:textId="0E406EB1" w:rsidR="008B4BD9" w:rsidRPr="00E50481" w:rsidRDefault="002D6E1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8B4BD9" w:rsidRPr="00E50481" w14:paraId="30406D19" w14:textId="77777777" w:rsidTr="002D6E1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DE627B" w14:textId="13AA924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Technick</w:t>
            </w:r>
            <w:r w:rsidR="002D6E19" w:rsidRPr="00E50481">
              <w:rPr>
                <w:rFonts w:ascii="Segoe UI" w:hAnsi="Segoe UI" w:cs="Segoe UI"/>
                <w:sz w:val="20"/>
                <w:szCs w:val="20"/>
              </w:rPr>
              <w:t>á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527D6F" w:rsidRPr="00E50481">
              <w:rPr>
                <w:rFonts w:ascii="Segoe UI" w:hAnsi="Segoe UI" w:cs="Segoe UI"/>
                <w:sz w:val="20"/>
                <w:szCs w:val="20"/>
              </w:rPr>
              <w:t>zpráva VZT</w:t>
            </w:r>
          </w:p>
        </w:tc>
        <w:tc>
          <w:tcPr>
            <w:tcW w:w="2380" w:type="dxa"/>
            <w:vAlign w:val="center"/>
            <w:hideMark/>
          </w:tcPr>
          <w:p w14:paraId="1974C89A" w14:textId="1CE3AB88" w:rsidR="008B4BD9" w:rsidRPr="00E50481" w:rsidRDefault="002D6E1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</w:tbl>
    <w:p w14:paraId="67C9A56E" w14:textId="77777777" w:rsidR="008B4BD9" w:rsidRPr="00E50481" w:rsidRDefault="00000000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pict w14:anchorId="2CAA73E3">
          <v:rect id="_x0000_i1030" style="width:0;height:1.5pt" o:hralign="center" o:hrstd="t" o:hr="t" fillcolor="#a0a0a0" stroked="f"/>
        </w:pict>
      </w:r>
    </w:p>
    <w:p w14:paraId="65C7DA78" w14:textId="77777777" w:rsidR="00DE6784" w:rsidRDefault="00DE6784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09CCEE17" w14:textId="77777777" w:rsidR="00E50481" w:rsidRPr="00E50481" w:rsidRDefault="00E50481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3DDC51E4" w14:textId="78440D87" w:rsidR="008B4BD9" w:rsidRPr="00E50481" w:rsidRDefault="00A61647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7</w:t>
      </w:r>
      <w:r w:rsidR="008B4BD9" w:rsidRPr="00E50481">
        <w:rPr>
          <w:rFonts w:ascii="Segoe UI" w:hAnsi="Segoe UI" w:cs="Segoe UI"/>
          <w:b/>
          <w:bCs/>
          <w:sz w:val="20"/>
          <w:szCs w:val="20"/>
        </w:rPr>
        <w:t>. Prohlášení projektanta</w:t>
      </w:r>
    </w:p>
    <w:p w14:paraId="483E6501" w14:textId="77777777" w:rsidR="008B4BD9" w:rsidRPr="00E50481" w:rsidRDefault="008B4BD9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>„Prohlašuji, že navržené řešení větrání kuchyňského provozu odpovídá výše uvedeným údajům a vychází z požadavků příslušných technických norem, zejména ČSN EN 16282. Dokumentace umožňuje posouzení věcné a energetické přiměřenosti návrhu v souladu s podmínkami výzvy.“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6"/>
        <w:gridCol w:w="713"/>
      </w:tblGrid>
      <w:tr w:rsidR="008B4BD9" w:rsidRPr="00E50481" w14:paraId="0EC319AD" w14:textId="77777777" w:rsidTr="008B4B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CB5B4A7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Jméno a podpis projektanta</w:t>
            </w:r>
          </w:p>
        </w:tc>
        <w:tc>
          <w:tcPr>
            <w:tcW w:w="0" w:type="auto"/>
            <w:vAlign w:val="center"/>
            <w:hideMark/>
          </w:tcPr>
          <w:p w14:paraId="01E0239E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Datum</w:t>
            </w:r>
          </w:p>
        </w:tc>
      </w:tr>
      <w:tr w:rsidR="004E1A0A" w:rsidRPr="00E50481" w14:paraId="5BBA4CE9" w14:textId="77777777" w:rsidTr="008B4BD9">
        <w:trPr>
          <w:tblHeader/>
          <w:tblCellSpacing w:w="15" w:type="dxa"/>
        </w:trPr>
        <w:tc>
          <w:tcPr>
            <w:tcW w:w="0" w:type="auto"/>
            <w:vAlign w:val="center"/>
          </w:tcPr>
          <w:p w14:paraId="56550252" w14:textId="77777777" w:rsidR="004E1A0A" w:rsidRPr="00E50481" w:rsidRDefault="004E1A0A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809808C" w14:textId="77777777" w:rsidR="004E1A0A" w:rsidRPr="00E50481" w:rsidRDefault="004E1A0A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F953FB8" w14:textId="77777777" w:rsidR="004E1A0A" w:rsidRPr="00E50481" w:rsidRDefault="004E1A0A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8B4BD9" w:rsidRPr="00E50481" w14:paraId="0ADDB024" w14:textId="77777777" w:rsidTr="008B4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BCBAF1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5CB020" w14:textId="77777777" w:rsidR="008B4BD9" w:rsidRPr="00E50481" w:rsidRDefault="008B4BD9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5C3B39D" w14:textId="02DF8D86" w:rsidR="004E1A0A" w:rsidRPr="00E50481" w:rsidRDefault="00A61647" w:rsidP="00E50481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8</w:t>
      </w:r>
      <w:r w:rsidR="004E1A0A" w:rsidRPr="00E50481">
        <w:rPr>
          <w:rFonts w:ascii="Segoe UI" w:hAnsi="Segoe UI" w:cs="Segoe UI"/>
          <w:b/>
          <w:bCs/>
          <w:sz w:val="20"/>
          <w:szCs w:val="20"/>
        </w:rPr>
        <w:t xml:space="preserve">. </w:t>
      </w:r>
      <w:r w:rsidR="00527D6F" w:rsidRPr="00E50481">
        <w:rPr>
          <w:rFonts w:ascii="Segoe UI" w:hAnsi="Segoe UI" w:cs="Segoe UI"/>
          <w:b/>
          <w:bCs/>
          <w:sz w:val="20"/>
          <w:szCs w:val="20"/>
        </w:rPr>
        <w:t>V</w:t>
      </w:r>
      <w:r w:rsidR="004E1A0A" w:rsidRPr="00E50481">
        <w:rPr>
          <w:rFonts w:ascii="Segoe UI" w:hAnsi="Segoe UI" w:cs="Segoe UI"/>
          <w:b/>
          <w:bCs/>
          <w:sz w:val="20"/>
          <w:szCs w:val="20"/>
        </w:rPr>
        <w:t>yužití stávajícího systému VZT v kuchyňském provozu</w:t>
      </w:r>
      <w:r w:rsidR="00A02E99" w:rsidRPr="00E50481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14:paraId="7A6194C6" w14:textId="77777777" w:rsidR="00A02E99" w:rsidRPr="00E50481" w:rsidRDefault="00A02E99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 xml:space="preserve">Vyplní ji jen ti žadatelé, kteří </w:t>
      </w:r>
      <w:r w:rsidRPr="00E50481">
        <w:rPr>
          <w:rFonts w:ascii="Segoe UI" w:hAnsi="Segoe UI" w:cs="Segoe UI"/>
          <w:b/>
          <w:bCs/>
          <w:sz w:val="20"/>
          <w:szCs w:val="20"/>
        </w:rPr>
        <w:t>neinstalují nový systém</w:t>
      </w:r>
      <w:r w:rsidRPr="00E50481">
        <w:rPr>
          <w:rFonts w:ascii="Segoe UI" w:hAnsi="Segoe UI" w:cs="Segoe UI"/>
          <w:sz w:val="20"/>
          <w:szCs w:val="20"/>
        </w:rPr>
        <w:t xml:space="preserve">, ale chtějí </w:t>
      </w:r>
      <w:r w:rsidRPr="00E50481">
        <w:rPr>
          <w:rFonts w:ascii="Segoe UI" w:hAnsi="Segoe UI" w:cs="Segoe UI"/>
          <w:b/>
          <w:bCs/>
          <w:sz w:val="20"/>
          <w:szCs w:val="20"/>
        </w:rPr>
        <w:t>modernizovat nebo ponechat stávající</w:t>
      </w:r>
      <w:r w:rsidRPr="00E50481">
        <w:rPr>
          <w:rFonts w:ascii="Segoe UI" w:hAnsi="Segoe UI" w:cs="Segoe UI"/>
          <w:sz w:val="20"/>
          <w:szCs w:val="20"/>
        </w:rPr>
        <w:t>. Podmínkou přijetí je prokazatelný soulad se zákonnými i normovými požadavky.</w:t>
      </w:r>
    </w:p>
    <w:p w14:paraId="3FCE3021" w14:textId="0151860A" w:rsidR="004E1A0A" w:rsidRPr="00E50481" w:rsidRDefault="004E1A0A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>Pokud je součástí žádosti využití stávajícího systému VZT, musí být doloženo, že tento systém splňuje požadavky příslušných technických norem a hygienických limitů pro provoz kuchyňských zařízení.</w:t>
      </w:r>
      <w:r w:rsidR="00025FB2" w:rsidRPr="00E50481">
        <w:rPr>
          <w:rFonts w:ascii="Segoe UI" w:hAnsi="Segoe UI" w:cs="Segoe UI"/>
          <w:sz w:val="20"/>
          <w:szCs w:val="20"/>
        </w:rPr>
        <w:t xml:space="preserve"> Vyžaduje slovní zhodnocení zodpovědného projektanta/autorizované osoby celého systému VZT. Případné dopojení na stávající potrubní systém VZT vyžaduje zpracování projektové dokumentace VZT.</w:t>
      </w:r>
      <w:r w:rsidRPr="00E50481">
        <w:rPr>
          <w:rFonts w:ascii="Segoe UI" w:hAnsi="Segoe UI" w:cs="Segoe UI"/>
          <w:sz w:val="20"/>
          <w:szCs w:val="20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7"/>
        <w:gridCol w:w="3635"/>
      </w:tblGrid>
      <w:tr w:rsidR="001D3866" w:rsidRPr="00E50481" w14:paraId="5E332C1E" w14:textId="77777777" w:rsidTr="004E1A0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4192E43" w14:textId="77777777" w:rsidR="004E1A0A" w:rsidRPr="00E50481" w:rsidRDefault="004E1A0A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vAlign w:val="center"/>
            <w:hideMark/>
          </w:tcPr>
          <w:p w14:paraId="3510BD19" w14:textId="77777777" w:rsidR="004E1A0A" w:rsidRPr="00E50481" w:rsidRDefault="004E1A0A" w:rsidP="00E50481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b/>
                <w:bCs/>
                <w:sz w:val="20"/>
                <w:szCs w:val="20"/>
              </w:rPr>
              <w:t>Údaj / zaškrtnutí</w:t>
            </w:r>
          </w:p>
        </w:tc>
      </w:tr>
      <w:tr w:rsidR="001D3866" w:rsidRPr="00E50481" w14:paraId="5E72BA5A" w14:textId="77777777" w:rsidTr="004E1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30520A" w14:textId="28E7A9FA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Rok instalace systému VZT </w:t>
            </w:r>
          </w:p>
        </w:tc>
        <w:tc>
          <w:tcPr>
            <w:tcW w:w="0" w:type="auto"/>
            <w:vAlign w:val="center"/>
            <w:hideMark/>
          </w:tcPr>
          <w:p w14:paraId="14C82CFE" w14:textId="4E6A2B15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1-5 roky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5-10 let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10-15 let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15 let a více</w:t>
            </w:r>
          </w:p>
        </w:tc>
      </w:tr>
      <w:tr w:rsidR="001D3866" w:rsidRPr="00E50481" w14:paraId="72026BD3" w14:textId="77777777" w:rsidTr="004E1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6403BB" w14:textId="046490C8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Původní projekt VZT</w:t>
            </w:r>
          </w:p>
        </w:tc>
        <w:tc>
          <w:tcPr>
            <w:tcW w:w="0" w:type="auto"/>
            <w:vAlign w:val="center"/>
            <w:hideMark/>
          </w:tcPr>
          <w:p w14:paraId="01F01280" w14:textId="415347F9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(přiloženo)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 </w:t>
            </w:r>
          </w:p>
        </w:tc>
      </w:tr>
      <w:tr w:rsidR="001D3866" w:rsidRPr="00E50481" w14:paraId="287F5F3F" w14:textId="77777777" w:rsidTr="004E1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690CD7" w14:textId="3FBAC611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Použitelnost stávajícího systému VZT na nově navržený výkon</w:t>
            </w:r>
          </w:p>
          <w:p w14:paraId="61EF67C0" w14:textId="55FE9838" w:rsidR="001D3866" w:rsidRPr="00E50481" w:rsidRDefault="00CD100E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Pozn. investor zajistí posouzení zodpovědným projektantem VZT</w:t>
            </w:r>
          </w:p>
        </w:tc>
        <w:tc>
          <w:tcPr>
            <w:tcW w:w="0" w:type="auto"/>
            <w:vAlign w:val="center"/>
            <w:hideMark/>
          </w:tcPr>
          <w:p w14:paraId="386C2976" w14:textId="77777777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(přiloženo)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  <w:tr w:rsidR="001D3866" w:rsidRPr="00E50481" w14:paraId="5554CDB5" w14:textId="77777777" w:rsidTr="004E1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8AE18" w14:textId="77777777" w:rsidR="001D3866" w:rsidRPr="00E50481" w:rsidRDefault="001D3866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Systém je schopen zajistit potřebnou výměnu vzduchu dle provozní zátěže</w:t>
            </w:r>
          </w:p>
          <w:p w14:paraId="6F226DC8" w14:textId="464E3EE3" w:rsidR="00CD100E" w:rsidRPr="00E50481" w:rsidRDefault="00CD100E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" w:hAnsi="Segoe UI" w:cs="Segoe UI"/>
                <w:sz w:val="20"/>
                <w:szCs w:val="20"/>
              </w:rPr>
              <w:t>Pozn. investor zajistí posouzení zodpovědným projektantem VZT</w:t>
            </w:r>
          </w:p>
        </w:tc>
        <w:tc>
          <w:tcPr>
            <w:tcW w:w="0" w:type="auto"/>
            <w:vAlign w:val="center"/>
            <w:hideMark/>
          </w:tcPr>
          <w:p w14:paraId="16DA7204" w14:textId="1B0519A8" w:rsidR="001D3866" w:rsidRPr="00E50481" w:rsidRDefault="00CD100E" w:rsidP="00E50481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ANO (přiloženo) </w:t>
            </w:r>
            <w:r w:rsidRPr="00E5048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E50481">
              <w:rPr>
                <w:rFonts w:ascii="Segoe UI" w:hAnsi="Segoe UI" w:cs="Segoe UI"/>
                <w:sz w:val="20"/>
                <w:szCs w:val="20"/>
              </w:rPr>
              <w:t xml:space="preserve"> NE</w:t>
            </w:r>
          </w:p>
        </w:tc>
      </w:tr>
    </w:tbl>
    <w:p w14:paraId="63D7292D" w14:textId="0499DACF" w:rsidR="004E1A0A" w:rsidRPr="00E50481" w:rsidRDefault="004E1A0A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 xml:space="preserve"> </w:t>
      </w:r>
      <w:r w:rsidRPr="00E50481">
        <w:rPr>
          <w:rFonts w:ascii="Segoe UI" w:hAnsi="Segoe UI" w:cs="Segoe UI"/>
          <w:b/>
          <w:bCs/>
          <w:sz w:val="20"/>
          <w:szCs w:val="20"/>
        </w:rPr>
        <w:t>Povinné přílohy (pokud je využíván stávající systém):</w:t>
      </w:r>
    </w:p>
    <w:p w14:paraId="50538AE6" w14:textId="569CE13B" w:rsidR="004E1A0A" w:rsidRPr="00E50481" w:rsidRDefault="00CD100E" w:rsidP="00E50481">
      <w:pPr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>Posouzení stávajícího</w:t>
      </w:r>
      <w:r w:rsidR="004E1A0A" w:rsidRPr="00E50481">
        <w:rPr>
          <w:rFonts w:ascii="Segoe UI" w:hAnsi="Segoe UI" w:cs="Segoe UI"/>
          <w:sz w:val="20"/>
          <w:szCs w:val="20"/>
        </w:rPr>
        <w:t xml:space="preserve"> systému</w:t>
      </w:r>
      <w:r w:rsidRPr="00E50481">
        <w:rPr>
          <w:rFonts w:ascii="Segoe UI" w:hAnsi="Segoe UI" w:cs="Segoe UI"/>
          <w:sz w:val="20"/>
          <w:szCs w:val="20"/>
        </w:rPr>
        <w:t xml:space="preserve"> VZT zodpovědným projektantem</w:t>
      </w:r>
      <w:r w:rsidR="00A02E99" w:rsidRPr="00E50481">
        <w:rPr>
          <w:rFonts w:ascii="Segoe UI" w:hAnsi="Segoe UI" w:cs="Segoe UI"/>
          <w:sz w:val="20"/>
          <w:szCs w:val="20"/>
        </w:rPr>
        <w:t xml:space="preserve"> </w:t>
      </w:r>
      <w:r w:rsidR="00A02E99" w:rsidRPr="00E50481">
        <w:rPr>
          <w:rFonts w:ascii="Segoe UI" w:hAnsi="Segoe UI" w:cs="Segoe UI"/>
          <w:b/>
          <w:bCs/>
          <w:sz w:val="20"/>
          <w:szCs w:val="20"/>
        </w:rPr>
        <w:t>v návaznosti na projektovou studii gastro</w:t>
      </w:r>
      <w:r w:rsidR="00E50481" w:rsidRPr="00E50481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A02E99" w:rsidRPr="00E50481">
        <w:rPr>
          <w:rFonts w:ascii="Segoe UI" w:hAnsi="Segoe UI" w:cs="Segoe UI"/>
          <w:b/>
          <w:bCs/>
          <w:sz w:val="20"/>
          <w:szCs w:val="20"/>
        </w:rPr>
        <w:t>technologie</w:t>
      </w:r>
      <w:r w:rsidR="004E1A0A" w:rsidRPr="00E50481">
        <w:rPr>
          <w:rFonts w:ascii="Segoe UI" w:hAnsi="Segoe UI" w:cs="Segoe UI"/>
          <w:sz w:val="20"/>
          <w:szCs w:val="20"/>
        </w:rPr>
        <w:t xml:space="preserve"> (ne starší než 2 roky)</w:t>
      </w:r>
    </w:p>
    <w:p w14:paraId="30047472" w14:textId="055E0BCD" w:rsidR="004E1A0A" w:rsidRPr="00E50481" w:rsidRDefault="004E1A0A" w:rsidP="00E50481">
      <w:pPr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>Výpočty potvrzující dostatečnou kapacitu vzduchového množství dle ČSN EN 16282</w:t>
      </w:r>
      <w:r w:rsidR="00906197" w:rsidRPr="00E50481">
        <w:rPr>
          <w:rFonts w:ascii="Segoe UI" w:hAnsi="Segoe UI" w:cs="Segoe UI"/>
          <w:sz w:val="20"/>
          <w:szCs w:val="20"/>
        </w:rPr>
        <w:t xml:space="preserve"> nebo VDI 2052</w:t>
      </w:r>
    </w:p>
    <w:p w14:paraId="6BB982A4" w14:textId="7D501746" w:rsidR="004E1A0A" w:rsidRPr="00E50481" w:rsidRDefault="004E1A0A" w:rsidP="00E50481">
      <w:pPr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sz w:val="20"/>
          <w:szCs w:val="20"/>
        </w:rPr>
        <w:t xml:space="preserve">Fotodokumentace technického stavu </w:t>
      </w:r>
    </w:p>
    <w:p w14:paraId="46D5C769" w14:textId="45840150" w:rsidR="004E1A0A" w:rsidRPr="00E50481" w:rsidRDefault="004E1A0A" w:rsidP="00E50481">
      <w:pPr>
        <w:jc w:val="both"/>
        <w:rPr>
          <w:rFonts w:ascii="Segoe UI" w:hAnsi="Segoe UI" w:cs="Segoe UI"/>
          <w:sz w:val="20"/>
          <w:szCs w:val="20"/>
        </w:rPr>
      </w:pPr>
      <w:r w:rsidRPr="00E50481">
        <w:rPr>
          <w:rFonts w:ascii="Segoe UI" w:hAnsi="Segoe UI" w:cs="Segoe UI"/>
          <w:b/>
          <w:bCs/>
          <w:sz w:val="20"/>
          <w:szCs w:val="20"/>
        </w:rPr>
        <w:t>Poznámka projektanta nebo technika k posouzení stavu systému:</w:t>
      </w:r>
    </w:p>
    <w:sectPr w:rsidR="004E1A0A" w:rsidRPr="00E504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FE58A" w14:textId="77777777" w:rsidR="00EA16CF" w:rsidRDefault="00EA16CF" w:rsidP="006B3994">
      <w:pPr>
        <w:spacing w:after="0" w:line="240" w:lineRule="auto"/>
      </w:pPr>
      <w:r>
        <w:separator/>
      </w:r>
    </w:p>
  </w:endnote>
  <w:endnote w:type="continuationSeparator" w:id="0">
    <w:p w14:paraId="7DCBD093" w14:textId="77777777" w:rsidR="00EA16CF" w:rsidRDefault="00EA16CF" w:rsidP="006B3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F5EBA" w14:textId="77777777" w:rsidR="00EA16CF" w:rsidRDefault="00EA16CF" w:rsidP="006B3994">
      <w:pPr>
        <w:spacing w:after="0" w:line="240" w:lineRule="auto"/>
      </w:pPr>
      <w:r>
        <w:separator/>
      </w:r>
    </w:p>
  </w:footnote>
  <w:footnote w:type="continuationSeparator" w:id="0">
    <w:p w14:paraId="352CA37F" w14:textId="77777777" w:rsidR="00EA16CF" w:rsidRDefault="00EA16CF" w:rsidP="006B3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5968" w14:textId="0856CD14" w:rsidR="006B3994" w:rsidRDefault="006B3994">
    <w:pPr>
      <w:pStyle w:val="Zhlav"/>
    </w:pPr>
    <w:r>
      <w:rPr>
        <w:noProof/>
        <w:lang w:eastAsia="cs-CZ"/>
      </w:rPr>
      <w:drawing>
        <wp:inline distT="0" distB="0" distL="0" distR="0" wp14:anchorId="05063CD4" wp14:editId="050C67F8">
          <wp:extent cx="5760720" cy="421005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1737"/>
    <w:multiLevelType w:val="multilevel"/>
    <w:tmpl w:val="7AAC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FC462A"/>
    <w:multiLevelType w:val="multilevel"/>
    <w:tmpl w:val="1354D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E4870"/>
    <w:multiLevelType w:val="multilevel"/>
    <w:tmpl w:val="5844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065CAD"/>
    <w:multiLevelType w:val="multilevel"/>
    <w:tmpl w:val="262A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2314802">
    <w:abstractNumId w:val="0"/>
  </w:num>
  <w:num w:numId="2" w16cid:durableId="857693293">
    <w:abstractNumId w:val="2"/>
  </w:num>
  <w:num w:numId="3" w16cid:durableId="729308840">
    <w:abstractNumId w:val="1"/>
  </w:num>
  <w:num w:numId="4" w16cid:durableId="696809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D9"/>
    <w:rsid w:val="00025FB2"/>
    <w:rsid w:val="000B5592"/>
    <w:rsid w:val="000E6D46"/>
    <w:rsid w:val="001D3866"/>
    <w:rsid w:val="0025643B"/>
    <w:rsid w:val="002D6E19"/>
    <w:rsid w:val="00393D69"/>
    <w:rsid w:val="004109FA"/>
    <w:rsid w:val="00435927"/>
    <w:rsid w:val="004E1A0A"/>
    <w:rsid w:val="00527D6F"/>
    <w:rsid w:val="005F1A74"/>
    <w:rsid w:val="0065552A"/>
    <w:rsid w:val="006B3994"/>
    <w:rsid w:val="00735F68"/>
    <w:rsid w:val="007F29ED"/>
    <w:rsid w:val="008B4BD9"/>
    <w:rsid w:val="008C05EC"/>
    <w:rsid w:val="00906197"/>
    <w:rsid w:val="009546B9"/>
    <w:rsid w:val="0096379D"/>
    <w:rsid w:val="00A02E99"/>
    <w:rsid w:val="00A61647"/>
    <w:rsid w:val="00B673C4"/>
    <w:rsid w:val="00B87E55"/>
    <w:rsid w:val="00B9641F"/>
    <w:rsid w:val="00BA7726"/>
    <w:rsid w:val="00C66CC1"/>
    <w:rsid w:val="00CD100E"/>
    <w:rsid w:val="00D464FD"/>
    <w:rsid w:val="00DE03E9"/>
    <w:rsid w:val="00DE5E0E"/>
    <w:rsid w:val="00DE6784"/>
    <w:rsid w:val="00E50481"/>
    <w:rsid w:val="00EA16CF"/>
    <w:rsid w:val="00F02504"/>
    <w:rsid w:val="00F33C54"/>
    <w:rsid w:val="00FA6773"/>
    <w:rsid w:val="00FB5591"/>
    <w:rsid w:val="00FE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F4E92"/>
  <w15:chartTrackingRefBased/>
  <w15:docId w15:val="{4E529274-5CDF-4B01-A623-C9F88473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4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B4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B4B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4B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4B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4B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4B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4B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4B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4B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B4B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4B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4B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4B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4B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4B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4B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4BD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B4B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B4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4B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B4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B4B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B4BD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B4BD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B4BD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B4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B4BD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B4BD9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0E6D4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E6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6D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6D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D4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B3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3994"/>
  </w:style>
  <w:style w:type="paragraph" w:styleId="Zpat">
    <w:name w:val="footer"/>
    <w:basedOn w:val="Normln"/>
    <w:link w:val="ZpatChar"/>
    <w:uiPriority w:val="99"/>
    <w:unhideWhenUsed/>
    <w:rsid w:val="006B3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3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7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7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0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55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2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6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22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0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8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9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80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8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5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9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3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9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529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Paříková</dc:creator>
  <cp:keywords/>
  <dc:description/>
  <cp:lastModifiedBy>Polak Bohdan</cp:lastModifiedBy>
  <cp:revision>2</cp:revision>
  <dcterms:created xsi:type="dcterms:W3CDTF">2025-08-13T17:48:00Z</dcterms:created>
  <dcterms:modified xsi:type="dcterms:W3CDTF">2025-08-13T17:48:00Z</dcterms:modified>
</cp:coreProperties>
</file>